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41301363c4b08"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294c13270478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32b376e51834d2b">
              <w:r>
                <w:rPr>
                  <w:rStyle w:val="Hyperlink"/>
                  <w:b/>
                </w:rPr>
                <w:t xml:space="preserve">emergency service</w:t>
              </w:r>
            </w:hyperlink>
            <w:r>
              <w:rPr>
                <w:rStyle w:val="row-content-rich-text"/>
              </w:rPr>
              <w:t xml:space="preserve"> principal diagnosis during a patient's attendance to the emergency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47802aea094dd0">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d7b0632df064af5">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25e21c9efc46ed">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03f4316404094">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21e7b030a54f1d">
              <w:r>
                <w:rPr>
                  <w:rStyle w:val="Hyperlink"/>
                </w:rPr>
                <w:t xml:space="preserve">Emergency service stay—additional diagnosis, code (ICD-10-AM 11th edn) ANN{.N[N]}</w:t>
              </w:r>
            </w:hyperlink>
          </w:p>
          <w:p>
            <w:pPr>
              <w:pStyle w:val="registration-status"/>
              <w:spacing w:before="0" w:after="0"/>
            </w:pPr>
            <w:hyperlink w:history="true" r:id="Rd6101c130b7443c9">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346e80fa79b5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f0bc17ae2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e80fa79b54118" /><Relationship Type="http://schemas.openxmlformats.org/officeDocument/2006/relationships/header" Target="/word/header1.xml" Id="Re5c16a167cee42fb" /><Relationship Type="http://schemas.openxmlformats.org/officeDocument/2006/relationships/settings" Target="/word/settings.xml" Id="Rcd8dbdd07db54281" /><Relationship Type="http://schemas.openxmlformats.org/officeDocument/2006/relationships/styles" Target="/word/styles.xml" Id="Ra8e86f41f92c4446" /><Relationship Type="http://schemas.openxmlformats.org/officeDocument/2006/relationships/hyperlink" Target="https://meteor-uat.aihw.gov.au/RegistrationAuthority/14" TargetMode="External" Id="Rd65294c132704781" /><Relationship Type="http://schemas.openxmlformats.org/officeDocument/2006/relationships/hyperlink" Target="https://meteor-uat.aihw.gov.au/content/745039" TargetMode="External" Id="R032b376e51834d2b" /><Relationship Type="http://schemas.openxmlformats.org/officeDocument/2006/relationships/hyperlink" Target="https://meteor-uat.aihw.gov.au/content/745186" TargetMode="External" Id="R4c47802aea094dd0" /><Relationship Type="http://schemas.openxmlformats.org/officeDocument/2006/relationships/hyperlink" Target="https://meteor-uat.aihw.gov.au/content/745039" TargetMode="External" Id="R0d7b0632df064af5" /><Relationship Type="http://schemas.openxmlformats.org/officeDocument/2006/relationships/hyperlink" Target="https://meteor-uat.aihw.gov.au/content/269371" TargetMode="External" Id="R3625e21c9efc46ed" /><Relationship Type="http://schemas.openxmlformats.org/officeDocument/2006/relationships/hyperlink" Target="https://meteor-uat.aihw.gov.au/content/274661" TargetMode="External" Id="R23e03f4316404094" /><Relationship Type="http://schemas.openxmlformats.org/officeDocument/2006/relationships/hyperlink" Target="https://meteor-uat.aihw.gov.au/content/745182" TargetMode="External" Id="R5921e7b030a54f1d" /><Relationship Type="http://schemas.openxmlformats.org/officeDocument/2006/relationships/hyperlink" Target="https://meteor-uat.aihw.gov.au/RegistrationAuthority/14" TargetMode="External" Id="Rd6101c130b7443c9" /></Relationships>
</file>

<file path=word/_rels/header1.xml.rels>&#65279;<?xml version="1.0" encoding="utf-8"?><Relationships xmlns="http://schemas.openxmlformats.org/package/2006/relationships"><Relationship Type="http://schemas.openxmlformats.org/officeDocument/2006/relationships/image" Target="/media/image.png" Id="R298f0bc17ae24298" /></Relationships>
</file>