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88e164250e41e5"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182d7c68b41db">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cf2920e837de4f98">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1faadb23ad45fd">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e7f3fc9a2c4fb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5a2c07dd153e4d39">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d7aec483d24dad">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b2d65920c942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8cc2ab6ab34658">
              <w:r>
                <w:rPr>
                  <w:rStyle w:val="Hyperlink"/>
                </w:rPr>
                <w:t xml:space="preserve">Hospital service—care type</w:t>
              </w:r>
            </w:hyperlink>
          </w:p>
          <w:p>
            <w:pPr>
              <w:pStyle w:val="registration-status"/>
              <w:spacing w:before="0" w:after="0"/>
            </w:pPr>
            <w:hyperlink w:history="true" r:id="R1b230f412c8643de">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9e7b0c51aa50449d">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37796f9b914d8d">
              <w:r>
                <w:rPr>
                  <w:rStyle w:val="Hyperlink"/>
                </w:rPr>
                <w:t xml:space="preserve">Hospital service—care type, code N[N]</w:t>
              </w:r>
            </w:hyperlink>
          </w:p>
          <w:p>
            <w:pPr>
              <w:pStyle w:val="registration-status"/>
              <w:spacing w:before="0" w:after="0"/>
            </w:pPr>
            <w:hyperlink w:history="true" r:id="Ra570cec115794def">
              <w:r>
                <w:rPr>
                  <w:rStyle w:val="Hyperlink"/>
                  <w:color w:val="244061"/>
                </w:rPr>
                <w:t xml:space="preserve">Health!</w:t>
              </w:r>
            </w:hyperlink>
            <w:r>
              <w:rPr>
                <w:rStyle w:val="row-content"/>
                <w:color w:val="244061"/>
              </w:rPr>
              <w:t xml:space="preserve">, Standard 03/04/2019</w:t>
            </w:r>
          </w:p>
          <w:p>
            <w:r>
              <w:br/>
            </w:r>
          </w:p>
        </w:tc>
      </w:tr>
    </w:tbl>
    <w:p>
      <w:r>
        <w:br/>
      </w:r>
      <w:r>
        <w:br/>
      </w:r>
    </w:p>
    <w:sectPr>
      <w:footerReference xmlns:r="http://schemas.openxmlformats.org/officeDocument/2006/relationships" w:type="default" r:id="Rf46e64e56548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6211460b4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e64e565484255" /><Relationship Type="http://schemas.openxmlformats.org/officeDocument/2006/relationships/header" Target="/word/header1.xml" Id="R6af3bf83ccac4a92" /><Relationship Type="http://schemas.openxmlformats.org/officeDocument/2006/relationships/settings" Target="/word/settings.xml" Id="R78eb2818f2c84400" /><Relationship Type="http://schemas.openxmlformats.org/officeDocument/2006/relationships/styles" Target="/word/styles.xml" Id="R2d382614a6f2447a" /><Relationship Type="http://schemas.openxmlformats.org/officeDocument/2006/relationships/hyperlink" Target="https://meteor-uat.aihw.gov.au/RegistrationAuthority/14" TargetMode="External" Id="R781182d7c68b41db" /><Relationship Type="http://schemas.openxmlformats.org/officeDocument/2006/relationships/hyperlink" Target="https://meteor-uat.aihw.gov.au/content/711000" TargetMode="External" Id="Rcf2920e837de4f98" /><Relationship Type="http://schemas.openxmlformats.org/officeDocument/2006/relationships/hyperlink" Target="https://meteor-uat.aihw.gov.au/content/269008" TargetMode="External" Id="R091faadb23ad45fd" /><Relationship Type="http://schemas.openxmlformats.org/officeDocument/2006/relationships/hyperlink" Target="https://meteor-uat.aihw.gov.au/content/281121" TargetMode="External" Id="R39e7f3fc9a2c4fbb" /><Relationship Type="http://schemas.openxmlformats.org/officeDocument/2006/relationships/hyperlink" Target="https://meteor-uat.aihw.gov.au/content/327242" TargetMode="External" Id="R5a2c07dd153e4d39" /><Relationship Type="http://schemas.openxmlformats.org/officeDocument/2006/relationships/hyperlink" Target="https://meteor-uat.aihw.gov.au/content/269177" TargetMode="External" Id="R49d7aec483d24dad" /><Relationship Type="http://schemas.openxmlformats.org/officeDocument/2006/relationships/hyperlink" Target="https://meteor-uat.aihw.gov.au/content/274661" TargetMode="External" Id="R59b2d65920c94259" /><Relationship Type="http://schemas.openxmlformats.org/officeDocument/2006/relationships/hyperlink" Target="https://meteor-uat.aihw.gov.au/content/510083" TargetMode="External" Id="R368cc2ab6ab34658" /><Relationship Type="http://schemas.openxmlformats.org/officeDocument/2006/relationships/hyperlink" Target="https://meteor-uat.aihw.gov.au/RegistrationAuthority/14" TargetMode="External" Id="R1b230f412c8643de" /><Relationship Type="http://schemas.openxmlformats.org/officeDocument/2006/relationships/hyperlink" Target="https://meteor-uat.aihw.gov.au/RegistrationAuthority/17" TargetMode="External" Id="R9e7b0c51aa50449d" /><Relationship Type="http://schemas.openxmlformats.org/officeDocument/2006/relationships/hyperlink" Target="https://meteor-uat.aihw.gov.au/content/711010" TargetMode="External" Id="Rf837796f9b914d8d" /><Relationship Type="http://schemas.openxmlformats.org/officeDocument/2006/relationships/hyperlink" Target="https://meteor-uat.aihw.gov.au/RegistrationAuthority/14" TargetMode="External" Id="Ra570cec115794def" /></Relationships>
</file>

<file path=word/_rels/header1.xml.rels>&#65279;<?xml version="1.0" encoding="utf-8"?><Relationships xmlns="http://schemas.openxmlformats.org/package/2006/relationships"><Relationship Type="http://schemas.openxmlformats.org/officeDocument/2006/relationships/image" Target="/media/image.png" Id="Rd496211460b44439" /></Relationships>
</file>