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42003107c4cd7"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4d5756979443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f6f4823896fb4d49">
              <w:r>
                <w:rPr>
                  <w:rStyle w:val="Hyperlink"/>
                  <w:b/>
                </w:rPr>
                <w:t xml:space="preserve">macroscopic</w:t>
              </w:r>
            </w:hyperlink>
            <w:r>
              <w:rPr>
                <w:rStyle w:val="row-content-rich-text"/>
              </w:rPr>
              <w:t xml:space="preserve"> evidence of a tumour outside of the primary site of cancer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6cd331c57b423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7323269b344ac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b443c0bfa748e7">
              <w:r>
                <w:rPr>
                  <w:rStyle w:val="Hyperlink"/>
                </w:rPr>
                <w:t xml:space="preserve">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7764b088ffe84e3f">
              <w:r>
                <w:rPr>
                  <w:rStyle w:val="Hyperlink"/>
                  <w:b/>
                </w:rPr>
                <w:t xml:space="preserve">macroscopic</w:t>
              </w:r>
            </w:hyperlink>
            <w:r>
              <w:rPr>
                <w:rStyle w:val="row-content-rich-text"/>
              </w:rPr>
              <w:t xml:space="preserve"> evidence of a tumour outside of the primary site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287124636a418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173ef16cfe47f1">
              <w:r>
                <w:rPr>
                  <w:rStyle w:val="Hyperlink"/>
                </w:rPr>
                <w:t xml:space="preserve">Person with cancer—tumour outside primary site indicator, yes/no/not stated/inadequately described code N</w:t>
              </w:r>
            </w:hyperlink>
          </w:p>
          <w:p>
            <w:pPr>
              <w:pStyle w:val="registration-status"/>
              <w:spacing w:before="0" w:after="0"/>
            </w:pPr>
            <w:hyperlink w:history="true" r:id="R1459f59d759f422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e1df657d03a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817def74c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df657d03a4458" /><Relationship Type="http://schemas.openxmlformats.org/officeDocument/2006/relationships/header" Target="/word/header1.xml" Id="R0aecc3fa09a547ea" /><Relationship Type="http://schemas.openxmlformats.org/officeDocument/2006/relationships/settings" Target="/word/settings.xml" Id="Rc946dd4bfd1444d2" /><Relationship Type="http://schemas.openxmlformats.org/officeDocument/2006/relationships/styles" Target="/word/styles.xml" Id="Rabe2e130fc124119" /><Relationship Type="http://schemas.openxmlformats.org/officeDocument/2006/relationships/hyperlink" Target="https://meteor-uat.aihw.gov.au/RegistrationAuthority/14" TargetMode="External" Id="R6184d5756979443f" /><Relationship Type="http://schemas.openxmlformats.org/officeDocument/2006/relationships/hyperlink" Target="https://meteor-uat.aihw.gov.au/content/545389" TargetMode="External" Id="Rf6f4823896fb4d49" /><Relationship Type="http://schemas.openxmlformats.org/officeDocument/2006/relationships/hyperlink" Target="https://meteor-uat.aihw.gov.au/content/268990" TargetMode="External" Id="R326cd331c57b4236" /><Relationship Type="http://schemas.openxmlformats.org/officeDocument/2006/relationships/hyperlink" Target="https://meteor-uat.aihw.gov.au/content/281123" TargetMode="External" Id="Rfe7323269b344ac9" /><Relationship Type="http://schemas.openxmlformats.org/officeDocument/2006/relationships/hyperlink" Target="https://meteor-uat.aihw.gov.au/content/545378" TargetMode="External" Id="R33b443c0bfa748e7" /><Relationship Type="http://schemas.openxmlformats.org/officeDocument/2006/relationships/hyperlink" Target="https://meteor-uat.aihw.gov.au/content/545389" TargetMode="External" Id="R7764b088ffe84e3f" /><Relationship Type="http://schemas.openxmlformats.org/officeDocument/2006/relationships/hyperlink" Target="https://meteor-uat.aihw.gov.au/content/525483" TargetMode="External" Id="R6b287124636a418e" /><Relationship Type="http://schemas.openxmlformats.org/officeDocument/2006/relationships/hyperlink" Target="https://meteor-uat.aihw.gov.au/content/545382" TargetMode="External" Id="Rd3173ef16cfe47f1" /><Relationship Type="http://schemas.openxmlformats.org/officeDocument/2006/relationships/hyperlink" Target="https://meteor-uat.aihw.gov.au/RegistrationAuthority/14" TargetMode="External" Id="R1459f59d759f4223" /></Relationships>
</file>

<file path=word/_rels/header1.xml.rels>&#65279;<?xml version="1.0" encoding="utf-8"?><Relationships xmlns="http://schemas.openxmlformats.org/package/2006/relationships"><Relationship Type="http://schemas.openxmlformats.org/officeDocument/2006/relationships/image" Target="/media/image.png" Id="Rc56817def74c4ff8" /></Relationships>
</file>