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ad3b216cd4ac4" /></Relationships>
</file>

<file path=word/document.xml><?xml version="1.0" encoding="utf-8"?>
<w:document xmlns:r="http://schemas.openxmlformats.org/officeDocument/2006/relationships" xmlns:w="http://schemas.openxmlformats.org/wordprocessingml/2006/main">
  <w:body>
    <w:p>
      <w:pPr>
        <w:pStyle w:val="Title"/>
      </w:pPr>
      <w:r>
        <w:t>Use of regular discussion groups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discussion groups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95322d9dc43d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11e3e83b1c4cd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2be6e3aa2f4367">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489c2f4a0de644e4">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6aaae69ad9d3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a2786f355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ae69ad9d345a4" /><Relationship Type="http://schemas.openxmlformats.org/officeDocument/2006/relationships/header" Target="/word/header1.xml" Id="R05b6908086c64bec" /><Relationship Type="http://schemas.openxmlformats.org/officeDocument/2006/relationships/settings" Target="/word/settings.xml" Id="Ra026ff8a3f6540bd" /><Relationship Type="http://schemas.openxmlformats.org/officeDocument/2006/relationships/styles" Target="/word/styles.xml" Id="R11899408cfe142ae" /><Relationship Type="http://schemas.openxmlformats.org/officeDocument/2006/relationships/hyperlink" Target="https://meteor-uat.aihw.gov.au/RegistrationAuthority/14" TargetMode="External" Id="R08d95322d9dc43d3" /><Relationship Type="http://schemas.openxmlformats.org/officeDocument/2006/relationships/hyperlink" Target="https://meteor-uat.aihw.gov.au/content/274656" TargetMode="External" Id="R3f11e3e83b1c4cd8" /><Relationship Type="http://schemas.openxmlformats.org/officeDocument/2006/relationships/hyperlink" Target="https://meteor-uat.aihw.gov.au/content/528988" TargetMode="External" Id="Re72be6e3aa2f4367" /><Relationship Type="http://schemas.openxmlformats.org/officeDocument/2006/relationships/hyperlink" Target="https://meteor-uat.aihw.gov.au/RegistrationAuthority/14" TargetMode="External" Id="R489c2f4a0de644e4" /></Relationships>
</file>

<file path=word/_rels/header1.xml.rels>&#65279;<?xml version="1.0" encoding="utf-8"?><Relationships xmlns="http://schemas.openxmlformats.org/package/2006/relationships"><Relationship Type="http://schemas.openxmlformats.org/officeDocument/2006/relationships/image" Target="/media/image.png" Id="Re7ca2786f355444a" /></Relationships>
</file>